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CD" w:rsidRDefault="005D61CD" w:rsidP="005D61CD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附件6：</w:t>
      </w:r>
    </w:p>
    <w:p w:rsidR="005D61CD" w:rsidRDefault="005D61CD" w:rsidP="005D61CD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2016年第一学期随堂公开课教师授课信息统计表</w:t>
      </w:r>
    </w:p>
    <w:p w:rsidR="005D61CD" w:rsidRDefault="005D61CD" w:rsidP="005D61CD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hint="eastAsia"/>
          <w:sz w:val="24"/>
        </w:rPr>
        <w:t>院系名称：经济学院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7"/>
        <w:gridCol w:w="993"/>
        <w:gridCol w:w="1843"/>
        <w:gridCol w:w="850"/>
        <w:gridCol w:w="1418"/>
        <w:gridCol w:w="1525"/>
        <w:gridCol w:w="1559"/>
        <w:gridCol w:w="838"/>
      </w:tblGrid>
      <w:tr w:rsidR="005D61CD" w:rsidTr="00FC33A9">
        <w:trPr>
          <w:jc w:val="center"/>
        </w:trPr>
        <w:tc>
          <w:tcPr>
            <w:tcW w:w="437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地点1</w:t>
            </w:r>
          </w:p>
        </w:tc>
        <w:tc>
          <w:tcPr>
            <w:tcW w:w="1525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地点2</w:t>
            </w:r>
          </w:p>
        </w:tc>
        <w:tc>
          <w:tcPr>
            <w:tcW w:w="1559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地点3</w:t>
            </w:r>
          </w:p>
        </w:tc>
        <w:tc>
          <w:tcPr>
            <w:tcW w:w="838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5D61CD" w:rsidTr="00434A96">
        <w:trPr>
          <w:trHeight w:val="505"/>
          <w:jc w:val="center"/>
        </w:trPr>
        <w:tc>
          <w:tcPr>
            <w:tcW w:w="437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刘大勇</w:t>
            </w:r>
          </w:p>
        </w:tc>
        <w:tc>
          <w:tcPr>
            <w:tcW w:w="1843" w:type="dxa"/>
            <w:vAlign w:val="center"/>
          </w:tcPr>
          <w:p w:rsidR="005D61CD" w:rsidRDefault="005D61CD" w:rsidP="00434A9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宏观经济学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5月5日/周四上午第3节/教科-206</w:t>
            </w:r>
          </w:p>
        </w:tc>
        <w:tc>
          <w:tcPr>
            <w:tcW w:w="1525" w:type="dxa"/>
          </w:tcPr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5月13日/周五上午第3节/教科-206</w:t>
            </w:r>
          </w:p>
        </w:tc>
        <w:tc>
          <w:tcPr>
            <w:tcW w:w="1559" w:type="dxa"/>
          </w:tcPr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5月20日/周五上午第3节/教科-206</w:t>
            </w:r>
          </w:p>
        </w:tc>
        <w:tc>
          <w:tcPr>
            <w:tcW w:w="838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5D61CD" w:rsidTr="00434A96">
        <w:trPr>
          <w:trHeight w:val="505"/>
          <w:jc w:val="center"/>
        </w:trPr>
        <w:tc>
          <w:tcPr>
            <w:tcW w:w="437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马向晖</w:t>
            </w:r>
          </w:p>
        </w:tc>
        <w:tc>
          <w:tcPr>
            <w:tcW w:w="1843" w:type="dxa"/>
            <w:vAlign w:val="center"/>
          </w:tcPr>
          <w:p w:rsidR="005D61CD" w:rsidRDefault="005D61CD" w:rsidP="00434A9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微观经济学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16"/>
              </w:smartTagPr>
              <w:r>
                <w:rPr>
                  <w:rFonts w:ascii="仿宋_GB2312" w:eastAsia="仿宋_GB2312" w:hAnsi="仿宋" w:hint="eastAsia"/>
                  <w:sz w:val="24"/>
                </w:rPr>
                <w:t>4月5日</w:t>
              </w:r>
            </w:smartTag>
          </w:p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星期二</w:t>
            </w:r>
          </w:p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上午第3、4、5节</w:t>
            </w:r>
          </w:p>
          <w:p w:rsidR="005D61CD" w:rsidRPr="00680A9C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680A9C">
              <w:rPr>
                <w:rFonts w:ascii="仿宋_GB2312" w:eastAsia="仿宋_GB2312" w:hAnsi="仿宋" w:hint="eastAsia"/>
                <w:sz w:val="24"/>
              </w:rPr>
              <w:t>教一119</w:t>
            </w:r>
          </w:p>
        </w:tc>
        <w:tc>
          <w:tcPr>
            <w:tcW w:w="1525" w:type="dxa"/>
          </w:tcPr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4"/>
                <w:attr w:name="Year" w:val="2016"/>
              </w:smartTagPr>
              <w:r>
                <w:rPr>
                  <w:rFonts w:ascii="仿宋_GB2312" w:eastAsia="仿宋_GB2312" w:hAnsi="仿宋" w:hint="eastAsia"/>
                  <w:sz w:val="24"/>
                </w:rPr>
                <w:t>4月12日</w:t>
              </w:r>
            </w:smartTag>
          </w:p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星期二</w:t>
            </w:r>
          </w:p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上午第3、4、5节</w:t>
            </w:r>
          </w:p>
          <w:p w:rsidR="005D61CD" w:rsidRPr="002C20C3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680A9C">
              <w:rPr>
                <w:rFonts w:ascii="仿宋_GB2312" w:eastAsia="仿宋_GB2312" w:hAnsi="仿宋" w:hint="eastAsia"/>
                <w:sz w:val="24"/>
              </w:rPr>
              <w:t>教一119</w:t>
            </w:r>
          </w:p>
        </w:tc>
        <w:tc>
          <w:tcPr>
            <w:tcW w:w="1559" w:type="dxa"/>
          </w:tcPr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4"/>
                <w:attr w:name="Year" w:val="2016"/>
              </w:smartTagPr>
              <w:r>
                <w:rPr>
                  <w:rFonts w:ascii="仿宋_GB2312" w:eastAsia="仿宋_GB2312" w:hAnsi="仿宋" w:hint="eastAsia"/>
                  <w:sz w:val="24"/>
                </w:rPr>
                <w:t>4月19日</w:t>
              </w:r>
            </w:smartTag>
          </w:p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星期二</w:t>
            </w:r>
          </w:p>
          <w:p w:rsidR="005D61CD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上午第3、4、5节</w:t>
            </w:r>
          </w:p>
          <w:p w:rsidR="005D61CD" w:rsidRPr="002C20C3" w:rsidRDefault="005D61CD" w:rsidP="00FC33A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680A9C">
              <w:rPr>
                <w:rFonts w:ascii="仿宋_GB2312" w:eastAsia="仿宋_GB2312" w:hAnsi="仿宋" w:hint="eastAsia"/>
                <w:sz w:val="24"/>
              </w:rPr>
              <w:t>教一119</w:t>
            </w:r>
          </w:p>
        </w:tc>
        <w:tc>
          <w:tcPr>
            <w:tcW w:w="838" w:type="dxa"/>
            <w:vAlign w:val="center"/>
          </w:tcPr>
          <w:p w:rsidR="005D61CD" w:rsidRDefault="005D61CD" w:rsidP="00FC33A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5D61CD" w:rsidRDefault="005D61CD" w:rsidP="005D61CD">
      <w:pPr>
        <w:ind w:leftChars="228" w:left="742" w:hangingChars="100" w:hanging="240"/>
        <w:rPr>
          <w:rFonts w:ascii="仿宋" w:eastAsia="仿宋" w:hAnsi="仿宋"/>
          <w:color w:val="FF0000"/>
          <w:sz w:val="2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D7F" w:rsidRDefault="00036D7F" w:rsidP="005D61CD">
      <w:pPr>
        <w:spacing w:after="0"/>
      </w:pPr>
      <w:r>
        <w:separator/>
      </w:r>
    </w:p>
  </w:endnote>
  <w:endnote w:type="continuationSeparator" w:id="0">
    <w:p w:rsidR="00036D7F" w:rsidRDefault="00036D7F" w:rsidP="005D61C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D7F" w:rsidRDefault="00036D7F" w:rsidP="005D61CD">
      <w:pPr>
        <w:spacing w:after="0"/>
      </w:pPr>
      <w:r>
        <w:separator/>
      </w:r>
    </w:p>
  </w:footnote>
  <w:footnote w:type="continuationSeparator" w:id="0">
    <w:p w:rsidR="00036D7F" w:rsidRDefault="00036D7F" w:rsidP="005D61C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D7F"/>
    <w:rsid w:val="000D0953"/>
    <w:rsid w:val="00323B43"/>
    <w:rsid w:val="003D37D8"/>
    <w:rsid w:val="00426133"/>
    <w:rsid w:val="00434A96"/>
    <w:rsid w:val="004358AB"/>
    <w:rsid w:val="005D61CD"/>
    <w:rsid w:val="008B7726"/>
    <w:rsid w:val="008F6361"/>
    <w:rsid w:val="00D31D50"/>
    <w:rsid w:val="00E4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61C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61C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61C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61C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王永昭</cp:lastModifiedBy>
  <cp:revision>3</cp:revision>
  <dcterms:created xsi:type="dcterms:W3CDTF">2008-09-11T17:20:00Z</dcterms:created>
  <dcterms:modified xsi:type="dcterms:W3CDTF">2016-04-06T02:09:00Z</dcterms:modified>
</cp:coreProperties>
</file>